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FE2" w:rsidRPr="003F085B" w:rsidRDefault="003F085B" w:rsidP="003F085B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1-</w:t>
      </w:r>
      <w:r w:rsidRPr="003F085B">
        <w:rPr>
          <w:rFonts w:ascii="Times New Roman" w:hAnsi="Times New Roman" w:cs="Times New Roman"/>
          <w:b/>
          <w:sz w:val="36"/>
          <w:szCs w:val="28"/>
          <w:lang w:val="en-US"/>
        </w:rPr>
        <w:t xml:space="preserve">Mavzu: </w:t>
      </w:r>
      <w:r w:rsidR="00F41FE2" w:rsidRPr="003F085B">
        <w:rPr>
          <w:rFonts w:ascii="Times New Roman" w:hAnsi="Times New Roman" w:cs="Times New Roman"/>
          <w:b/>
          <w:sz w:val="36"/>
          <w:szCs w:val="28"/>
          <w:lang w:val="en-US"/>
        </w:rPr>
        <w:t>Ma’lumotlar bazasi xa</w:t>
      </w:r>
      <w:r w:rsidR="00CD4B70" w:rsidRPr="003F085B">
        <w:rPr>
          <w:rFonts w:ascii="Times New Roman" w:hAnsi="Times New Roman" w:cs="Times New Roman"/>
          <w:b/>
          <w:sz w:val="36"/>
          <w:szCs w:val="28"/>
          <w:lang w:val="en-US"/>
        </w:rPr>
        <w:t xml:space="preserve">vfsizligini ta’minlash usullari </w:t>
      </w:r>
      <w:r w:rsidR="00F41FE2" w:rsidRPr="003F085B">
        <w:rPr>
          <w:rFonts w:ascii="Times New Roman" w:hAnsi="Times New Roman" w:cs="Times New Roman"/>
          <w:b/>
          <w:sz w:val="36"/>
          <w:szCs w:val="28"/>
          <w:lang w:val="en-US"/>
        </w:rPr>
        <w:t>vosital</w:t>
      </w:r>
      <w:r w:rsidR="004B0CF9" w:rsidRPr="003F085B">
        <w:rPr>
          <w:rFonts w:ascii="Times New Roman" w:hAnsi="Times New Roman" w:cs="Times New Roman"/>
          <w:b/>
          <w:sz w:val="36"/>
          <w:szCs w:val="28"/>
          <w:lang w:val="en-US"/>
        </w:rPr>
        <w:t xml:space="preserve">ari </w:t>
      </w:r>
      <w:proofErr w:type="gramStart"/>
      <w:r w:rsidR="004B0CF9" w:rsidRPr="003F085B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="004B0CF9" w:rsidRPr="003F085B">
        <w:rPr>
          <w:rFonts w:ascii="Times New Roman" w:hAnsi="Times New Roman" w:cs="Times New Roman"/>
          <w:b/>
          <w:sz w:val="36"/>
          <w:szCs w:val="28"/>
          <w:lang w:val="en-US"/>
        </w:rPr>
        <w:t xml:space="preserve"> mexanizmlarining asosiy h</w:t>
      </w:r>
      <w:r w:rsidR="00F41FE2" w:rsidRPr="003F085B">
        <w:rPr>
          <w:rFonts w:ascii="Times New Roman" w:hAnsi="Times New Roman" w:cs="Times New Roman"/>
          <w:b/>
          <w:sz w:val="36"/>
          <w:szCs w:val="28"/>
          <w:lang w:val="en-US"/>
        </w:rPr>
        <w:t>arakteristikalari</w:t>
      </w:r>
      <w:r w:rsidR="005C0748" w:rsidRPr="003F085B">
        <w:rPr>
          <w:rFonts w:ascii="Times New Roman" w:hAnsi="Times New Roman" w:cs="Times New Roman"/>
          <w:b/>
          <w:sz w:val="36"/>
          <w:szCs w:val="28"/>
          <w:lang w:val="en-US"/>
        </w:rPr>
        <w:t>.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Kompyuter axborotini him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oyalash muammolari </w:t>
      </w:r>
      <w:proofErr w:type="gramStart"/>
      <w:r w:rsidR="00CD4B70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C0748">
        <w:rPr>
          <w:rFonts w:ascii="Times New Roman" w:hAnsi="Times New Roman" w:cs="Times New Roman"/>
          <w:sz w:val="28"/>
          <w:szCs w:val="28"/>
          <w:lang w:val="en-US"/>
        </w:rPr>
        <w:t>yicha 70- yillarn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ing oxiri 80-yillaming boshida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o‘tkazilgan, keyinchalik turli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ilovalarda rivojlantirilgan va mos standar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tlarda qayd etilgan tadqiqotlar </w:t>
      </w:r>
      <w:r w:rsidR="00F41FE2" w:rsidRPr="00940BA3">
        <w:rPr>
          <w:rFonts w:ascii="Times New Roman" w:hAnsi="Times New Roman" w:cs="Times New Roman"/>
          <w:iCs/>
          <w:sz w:val="28"/>
          <w:szCs w:val="28"/>
          <w:lang w:val="en-US"/>
        </w:rPr>
        <w:t>axborot xavfsizligi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tushu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nchasining tarkibiy elementlari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sifatida quyidagilami belgilaydi:</w:t>
      </w:r>
    </w:p>
    <w:p w:rsidR="00F41FE2" w:rsidRPr="005C0748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F41FE2" w:rsidRPr="00CD4B70">
        <w:rPr>
          <w:rFonts w:ascii="Times New Roman" w:hAnsi="Times New Roman" w:cs="Times New Roman"/>
          <w:b/>
          <w:iCs/>
          <w:sz w:val="28"/>
          <w:szCs w:val="28"/>
          <w:lang w:val="en-US"/>
        </w:rPr>
        <w:t>konfidensiallik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(ruxsatsiz foydalanishdan himoyalash);</w:t>
      </w:r>
    </w:p>
    <w:p w:rsidR="00F41FE2" w:rsidRPr="005C0748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F41FE2" w:rsidRPr="00CD4B70">
        <w:rPr>
          <w:rFonts w:ascii="Times New Roman" w:hAnsi="Times New Roman" w:cs="Times New Roman"/>
          <w:b/>
          <w:iCs/>
          <w:sz w:val="28"/>
          <w:szCs w:val="28"/>
          <w:lang w:val="en-US"/>
        </w:rPr>
        <w:t>yaxlitlik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(axborotni ruxsatsiz o‘zgartirishdan himoyalash);</w:t>
      </w:r>
    </w:p>
    <w:p w:rsidR="00F41FE2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4B70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CD4B70">
        <w:rPr>
          <w:rFonts w:ascii="Times New Roman" w:hAnsi="Times New Roman" w:cs="Times New Roman"/>
          <w:b/>
          <w:iCs/>
          <w:sz w:val="28"/>
          <w:szCs w:val="28"/>
          <w:lang w:val="en-US"/>
        </w:rPr>
        <w:t>f</w:t>
      </w:r>
      <w:r w:rsidR="00F41FE2" w:rsidRPr="00CD4B70">
        <w:rPr>
          <w:rFonts w:ascii="Times New Roman" w:hAnsi="Times New Roman" w:cs="Times New Roman"/>
          <w:b/>
          <w:iCs/>
          <w:sz w:val="28"/>
          <w:szCs w:val="28"/>
          <w:lang w:val="en-US"/>
        </w:rPr>
        <w:t>oydalanuvchanlik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(axborotni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resurslami ushlab qolinishidan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himoyalash, buzilishdan himoyalash, ishga layoqatlikni himoyalash).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085B" w:rsidRPr="003F085B" w:rsidRDefault="003F085B" w:rsidP="003F08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F085B">
        <w:rPr>
          <w:rFonts w:ascii="Times New Roman" w:hAnsi="Times New Roman" w:cs="Times New Roman"/>
          <w:b/>
          <w:sz w:val="36"/>
          <w:szCs w:val="28"/>
          <w:lang w:val="en-US"/>
        </w:rPr>
        <w:t>Axborot xa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vfsizligi tarkibiy elementlari</w:t>
      </w: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Axborot xavfsizligi tarkibiy elementlariga mos </w:t>
      </w:r>
      <w:r w:rsidR="00F41FE2" w:rsidRPr="00CD4B70">
        <w:rPr>
          <w:rFonts w:ascii="Times New Roman" w:hAnsi="Times New Roman" w:cs="Times New Roman"/>
          <w:iCs/>
          <w:sz w:val="28"/>
          <w:szCs w:val="28"/>
          <w:lang w:val="en-US"/>
        </w:rPr>
        <w:t>tahdidlar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qarshi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turadi. Axborot xavfsizligiga tahdi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d deganda axborot xavfsizligiga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bevosita yoki bilvosita zarar yetk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azishi mumkin </w:t>
      </w:r>
      <w:proofErr w:type="gramStart"/>
      <w:r w:rsidR="00CD4B70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lgan kompyuter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tizimida amalga oshirilgan yoki o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shiriluvchi ta’sir tushuniladi.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Tahdidlami axborot xavfsizligini </w:t>
      </w:r>
      <w:r w:rsidR="00F41FE2" w:rsidRPr="00CD4B70">
        <w:rPr>
          <w:rFonts w:ascii="Times New Roman" w:hAnsi="Times New Roman" w:cs="Times New Roman"/>
          <w:iCs/>
          <w:sz w:val="28"/>
          <w:szCs w:val="28"/>
          <w:lang w:val="en-US"/>
        </w:rPr>
        <w:t>buzuvchi (buzg'unchi)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amalga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oshiradi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yoki amalga oshirishga urinadi.</w:t>
      </w: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Axborot xavfsizligiga u yok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i bu tahdidlami amalga oshirish </w:t>
      </w:r>
      <w:proofErr w:type="gramStart"/>
      <w:r w:rsidR="00CD4B70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yicha buzg'unchi imkoniyatlari kompleksining formallasht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irilgan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tavsifi yoki ifodasi </w:t>
      </w:r>
      <w:r w:rsidR="00F41FE2" w:rsidRPr="00CD4B70">
        <w:rPr>
          <w:rFonts w:ascii="Times New Roman" w:hAnsi="Times New Roman" w:cs="Times New Roman"/>
          <w:iCs/>
          <w:sz w:val="28"/>
          <w:szCs w:val="28"/>
          <w:lang w:val="en-US"/>
        </w:rPr>
        <w:t>b</w:t>
      </w:r>
      <w:r w:rsidR="005C0748" w:rsidRPr="00CD4B70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uzg'unchining (niyati buzuqning </w:t>
      </w:r>
      <w:r w:rsidR="00F41FE2" w:rsidRPr="00CD4B70">
        <w:rPr>
          <w:rFonts w:ascii="Times New Roman" w:hAnsi="Times New Roman" w:cs="Times New Roman"/>
          <w:iCs/>
          <w:sz w:val="28"/>
          <w:szCs w:val="28"/>
          <w:lang w:val="en-US"/>
        </w:rPr>
        <w:t>modeli</w:t>
      </w:r>
      <w:r w:rsidR="005C0748" w:rsidRPr="00CD4B70">
        <w:rPr>
          <w:rFonts w:ascii="Times New Roman" w:hAnsi="Times New Roman" w:cs="Times New Roman"/>
          <w:iCs/>
          <w:sz w:val="28"/>
          <w:szCs w:val="28"/>
          <w:lang w:val="en-US"/>
        </w:rPr>
        <w:t>)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deb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ataladi. Kompyuter tizimida axborotnin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g himoyalanganligini ta’minlash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tashkiliy-texnologik va dasturi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y-texnik choralar kompleksining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sifatiy tavsifi </w:t>
      </w:r>
      <w:r w:rsidR="00F41FE2" w:rsidRPr="00CD4B70">
        <w:rPr>
          <w:rFonts w:ascii="Times New Roman" w:hAnsi="Times New Roman" w:cs="Times New Roman"/>
          <w:b/>
          <w:iCs/>
          <w:sz w:val="28"/>
          <w:szCs w:val="28"/>
          <w:lang w:val="en-US"/>
        </w:rPr>
        <w:t>xavfsizlik siyosati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deb ataladi. Xavfsizlik</w:t>
      </w:r>
    </w:p>
    <w:p w:rsidR="00F41FE2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siyosatining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formal (matematik, algo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ritmik, sxemotexnik) ifodasi va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ta’rifi </w:t>
      </w:r>
      <w:r w:rsidRPr="00CD4B70">
        <w:rPr>
          <w:rFonts w:ascii="Times New Roman" w:hAnsi="Times New Roman" w:cs="Times New Roman"/>
          <w:b/>
          <w:iCs/>
          <w:sz w:val="28"/>
          <w:szCs w:val="28"/>
          <w:lang w:val="en-US"/>
        </w:rPr>
        <w:t>xavfsizlik modeli</w:t>
      </w:r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deb ataladi.</w:t>
      </w:r>
    </w:p>
    <w:p w:rsid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085B" w:rsidRPr="003F085B" w:rsidRDefault="003F085B" w:rsidP="003F08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F085B">
        <w:rPr>
          <w:rFonts w:ascii="Times New Roman" w:hAnsi="Times New Roman" w:cs="Times New Roman"/>
          <w:b/>
          <w:sz w:val="36"/>
          <w:szCs w:val="28"/>
          <w:lang w:val="en-US"/>
        </w:rPr>
        <w:t>Ma’lumotlar bazasi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atamalari</w:t>
      </w: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Ma’lumotlar bazasi (MB) xavfs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>izligini ta’minlashga taalluqli ba`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zi atamalar quyida keltirilgan:</w:t>
      </w:r>
    </w:p>
    <w:p w:rsidR="00F41FE2" w:rsidRPr="005C0748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F41FE2" w:rsidRPr="00CD4B70">
        <w:rPr>
          <w:rFonts w:ascii="Times New Roman" w:hAnsi="Times New Roman" w:cs="Times New Roman"/>
          <w:b/>
          <w:sz w:val="28"/>
          <w:szCs w:val="28"/>
          <w:lang w:val="en-US"/>
        </w:rPr>
        <w:t>xborotdan foydalanish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ccess to infopmation) – axborot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bilan tanishish, uni ishlash (xususan,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nusxalash), modifikatsiyalash,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yo‘q qilish;</w:t>
      </w:r>
    </w:p>
    <w:p w:rsidR="00F41FE2" w:rsidRPr="005C0748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-F</w:t>
      </w:r>
      <w:r w:rsidR="00F41FE2" w:rsidRPr="00CD4B70">
        <w:rPr>
          <w:rFonts w:ascii="Times New Roman" w:hAnsi="Times New Roman" w:cs="Times New Roman"/>
          <w:b/>
          <w:sz w:val="28"/>
          <w:szCs w:val="28"/>
          <w:lang w:val="en-US"/>
        </w:rPr>
        <w:t>oydalanish subyekti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(access subje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ct) - harakatlari foydalanishni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cheklash qoidalari orqali qat’iy belgilanuvchi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shaxs yoki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jarayon;</w:t>
      </w:r>
    </w:p>
    <w:p w:rsidR="00F41FE2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CD4B70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="00F41FE2" w:rsidRPr="00CD4B70">
        <w:rPr>
          <w:rFonts w:ascii="Times New Roman" w:hAnsi="Times New Roman" w:cs="Times New Roman"/>
          <w:b/>
          <w:sz w:val="28"/>
          <w:szCs w:val="28"/>
          <w:lang w:val="en-US"/>
        </w:rPr>
        <w:t>oydalanish obyekti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(acces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s object) – avtomatlashtirilgan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tizimning axborot birligi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, un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dan foydalanish foydalanishning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cheklash qoidalari orqali qat’iy belgilanadi;</w:t>
      </w:r>
    </w:p>
    <w:p w:rsidR="004B0CF9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41FE2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="00CD4B70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="00F41FE2" w:rsidRPr="00CD4B70">
        <w:rPr>
          <w:rFonts w:ascii="Times New Roman" w:hAnsi="Times New Roman" w:cs="Times New Roman"/>
          <w:b/>
          <w:sz w:val="28"/>
          <w:szCs w:val="28"/>
          <w:lang w:val="en-US"/>
        </w:rPr>
        <w:t>oydalanishni cheklash qoidalari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(security policy)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subyek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tlaming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obyektlardan foydalanish huquq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ini qat’iy belgilovchi qoidalar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majmui;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ruxsatli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foydalanish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(authorized access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to information) – foydalanishni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cheklash qoidalarini buzmasdan axborotdan foydalanish;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ruxsatsiz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foydalan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ish (unauthorized access to i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nformation) -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axborotdan foydalanishni cheklash qoidalarini buzib foydalanish;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foydalanish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subyektining vakolat darajasi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(subject privilege)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-foydalanish subyektining foydalanish huquqlari majmui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(“imtiyozlar”);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foydalanishni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cheklash qoidalarini buzuvchi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(security policy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violator) - axborotdan ruxs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atsiz foydalanuvchi foydalanish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subyekti;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foydalanishni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cheklash qoidalarin</w:t>
      </w:r>
      <w:r w:rsidR="005C0748" w:rsidRPr="004B0CF9">
        <w:rPr>
          <w:rFonts w:ascii="Times New Roman" w:hAnsi="Times New Roman" w:cs="Times New Roman"/>
          <w:b/>
          <w:sz w:val="28"/>
          <w:szCs w:val="28"/>
          <w:lang w:val="en-US"/>
        </w:rPr>
        <w:t>i buzuvchining modeli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(security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policy violator model) — foy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dalanishni cheklash qoidalarini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buzuvchining abstrakt (formallashgan yo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ki formallashmagan)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tavsifi;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axborot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yaxlitligi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(information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integrite) - axborot tizimining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tasodifiy va (yoki) atain buzish sharoitlar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ida axborotning o‘zgarmasligini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ta’minlash qobiliyati;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konfxdensialiik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belgisi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(sensitivity lab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el) - obyekt konfidensialligini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xarakterlovchi axborot birligi;</w:t>
      </w:r>
    </w:p>
    <w:p w:rsidR="00F41FE2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>ko‘p</w:t>
      </w:r>
      <w:proofErr w:type="gramEnd"/>
      <w:r w:rsidRPr="004B0CF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sathli himoya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(multilevel secure) -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turli sathli konfidensiallikga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ega obyektlardan foydal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anishning turli huquqlariga ega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subyektlaming foydalaxiishlarini cheklashni ta’minlovchi himoya.</w:t>
      </w:r>
    </w:p>
    <w:p w:rsid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823AD" w:rsidRPr="00F823AD" w:rsidRDefault="00F823AD" w:rsidP="00F82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Kompyutern</w:t>
      </w:r>
      <w:r w:rsidRPr="00F823AD">
        <w:rPr>
          <w:rFonts w:ascii="Times New Roman" w:hAnsi="Times New Roman" w:cs="Times New Roman"/>
          <w:b/>
          <w:sz w:val="36"/>
          <w:szCs w:val="28"/>
          <w:lang w:val="en-US"/>
        </w:rPr>
        <w:t>ing dasturiy ta’mino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t strukturasi</w:t>
      </w: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F823AD">
        <w:rPr>
          <w:rFonts w:ascii="Times New Roman" w:hAnsi="Times New Roman" w:cs="Times New Roman"/>
          <w:sz w:val="28"/>
          <w:szCs w:val="28"/>
          <w:lang w:val="en-US"/>
        </w:rPr>
        <w:t>Kompyutern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ing dasturiy ta’mino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t strukturasida tashqi xotirada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ma’lumotlami tashkil etishga, joylash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tirishga </w:t>
      </w:r>
      <w:proofErr w:type="gramStart"/>
      <w:r w:rsid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undan foydalanishga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operatsion tizim javob beradi. Uning mos tashkil etuvchisi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“fayl tizimi” deb yuritiladi. K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ompyuteming tashqi xotirasidagi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ma’lumotlar fayllar deb atalu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vchi nomlangan majmua yordamida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ifodalanadi.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hollarda opera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tsion (fayl) tizimi fayllardagi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ma’lumotlami tashkil etishning ichk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>i mazmunli mantiqini “bilmaydi” v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 ular bilan baytlaming bir jin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sli majmui yoki simvollar satri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sifatida muomala qiladi.</w:t>
      </w:r>
    </w:p>
    <w:p w:rsidR="00940BA3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>Kom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pyuter tizimining ma’nosi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vazifasi nuqtayi nazaridan,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ma’lumotlar fayli kompyuter tizimini p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>redmet sohasining axborot</w:t>
      </w:r>
      <w:r w:rsidR="008913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mantiq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(infologik) sxemasini aks ettiruvchi strukturaga eg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a. Fayllardagi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ushbu ma’lumotlar struktu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rasi ishlash amallarida hisobga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olin</w:t>
      </w:r>
      <w:r w:rsidR="00891371">
        <w:rPr>
          <w:rFonts w:ascii="Times New Roman" w:hAnsi="Times New Roman" w:cs="Times New Roman"/>
          <w:sz w:val="28"/>
          <w:szCs w:val="28"/>
          <w:lang w:val="en-US"/>
        </w:rPr>
        <w:t xml:space="preserve">ishi shart. Shu bilan birga </w:t>
      </w:r>
      <w:proofErr w:type="gramStart"/>
      <w:r w:rsidR="00891371"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p hollarda ma’lumotlar bazasi</w:t>
      </w:r>
    </w:p>
    <w:p w:rsidR="00940BA3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fayllarini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birdaniga butunligicha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 kompyuteming asosiy xotirasiga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joylash mumkin bo‘lmaganligi sababli, ma’lumotlar baz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asi fayllaridagi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ma’lumotlar strukturasini ta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shqi xotira fayllariga murojaat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amallarini tashkil etishda </w:t>
      </w:r>
      <w:r w:rsidR="005C0748">
        <w:rPr>
          <w:rFonts w:ascii="Times New Roman" w:hAnsi="Times New Roman" w:cs="Times New Roman"/>
          <w:sz w:val="28"/>
          <w:szCs w:val="28"/>
          <w:lang w:val="en-US"/>
        </w:rPr>
        <w:t xml:space="preserve">hisobga olishga to‘g‘ri keladi.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Bundan ma’lumotlar bazasi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ni boshqarish tizimining (MBBT)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dasturiy ta’minot xili sifatidagi asosiy xususiyati kelib chiqa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891371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T</w:t>
      </w: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albiqiy dasturiy ta’minot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23AD">
        <w:rPr>
          <w:rFonts w:ascii="Times New Roman" w:hAnsi="Times New Roman" w:cs="Times New Roman"/>
          <w:iCs/>
          <w:sz w:val="28"/>
          <w:szCs w:val="28"/>
          <w:lang w:val="en-US"/>
        </w:rPr>
        <w:t>T</w:t>
      </w:r>
      <w:r w:rsidR="00F41FE2" w:rsidRPr="00F823AD">
        <w:rPr>
          <w:rFonts w:ascii="Times New Roman" w:hAnsi="Times New Roman" w:cs="Times New Roman"/>
          <w:iCs/>
          <w:sz w:val="28"/>
          <w:szCs w:val="28"/>
          <w:lang w:val="en-US"/>
        </w:rPr>
        <w:t>albiqiy dasturiy ta’minot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hisoblanuvchi, ya’ni muayyan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tbiqiy masalalami yechishga mo‘ljallangan MBBT awal boshdan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tizimli funksiyalarini bajargan - tiz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imli dasturiy ta’minotning fayl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tizimi imkoniyatlarini kengaytirgan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. Umuman MBBT amalga oshiruvchi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quyidagi fimksiyalami ajratish mumkin: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ma’lumotlami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mantiqiy st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rukturasini (ma’lumotlar bazasi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sxemalarini) tashkil etish va madadlash;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xotiradagi ma’lumotlam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ing fizik strukturasini tashkil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etish va madadlash;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ma’lumotlardan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foydalanishn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i tashkil etish va ulami asosiy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va tashqi xotirada ishlash.</w:t>
      </w:r>
    </w:p>
    <w:p w:rsidR="00CD4B70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41FE2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Ma’lumotlaming mantiqiy st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rukturasini (ma’lumotlar bazasi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sxemalarini) tashkil etish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madadlash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>ma’lumotlarni tashkil etish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modeli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(“ma’lumotlar modeli”) vositaiari yordamida ta’nrmlanadi.</w:t>
      </w:r>
    </w:p>
    <w:p w:rsidR="00891371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modeli</w:t>
      </w: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  </w:t>
      </w:r>
      <w:r w:rsidR="00F41FE2" w:rsidRPr="00940BA3">
        <w:rPr>
          <w:rFonts w:ascii="Times New Roman" w:hAnsi="Times New Roman" w:cs="Times New Roman"/>
          <w:b/>
          <w:iCs/>
          <w:sz w:val="28"/>
          <w:szCs w:val="28"/>
          <w:lang w:val="en-US"/>
        </w:rPr>
        <w:t>Ma’lumotlar modeli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ma’lumotlami tashkil qilish usuli, yaxlitlikning</w:t>
      </w:r>
    </w:p>
    <w:p w:rsidR="00891371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cheklanishlari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va ma’lumo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tlami tashkil qilish obyektlari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ustida joiz amallar to ‘plami orqali aniqlanadi.</w:t>
      </w:r>
    </w:p>
    <w:p w:rsidR="00891371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Ma’lumotlar modeli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91371">
        <w:rPr>
          <w:rFonts w:ascii="Times New Roman" w:hAnsi="Times New Roman" w:cs="Times New Roman"/>
          <w:sz w:val="28"/>
          <w:szCs w:val="28"/>
          <w:lang w:val="en-US"/>
        </w:rPr>
        <w:t xml:space="preserve">uchta tarkibiy qismga </w:t>
      </w:r>
    </w:p>
    <w:p w:rsidR="00891371" w:rsidRPr="00891371" w:rsidRDefault="00891371" w:rsidP="00F823AD">
      <w:pPr>
        <w:tabs>
          <w:tab w:val="left" w:pos="34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Strukturali</w:t>
      </w:r>
      <w:r w:rsidR="00F823AD">
        <w:rPr>
          <w:rFonts w:ascii="Times New Roman" w:hAnsi="Times New Roman" w:cs="Times New Roman"/>
          <w:b/>
          <w:iCs/>
          <w:sz w:val="28"/>
          <w:szCs w:val="28"/>
          <w:lang w:val="en-US"/>
        </w:rPr>
        <w:tab/>
      </w:r>
    </w:p>
    <w:p w:rsidR="00891371" w:rsidRPr="00891371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Y</w:t>
      </w:r>
      <w:r w:rsidR="00F41FE2"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axlitli </w:t>
      </w:r>
    </w:p>
    <w:p w:rsidR="00F41FE2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M</w:t>
      </w:r>
      <w:r w:rsidR="00F41FE2"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anipulyatsion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 qismlarga ajratiladi.</w:t>
      </w:r>
    </w:p>
    <w:p w:rsidR="00CD4B70" w:rsidRPr="00CD4B70" w:rsidRDefault="00CD4B70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41FE2" w:rsidRPr="005C0748" w:rsidRDefault="00940BA3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Ma’lumotlami tashkil etishning </w:t>
      </w:r>
      <w:r w:rsidR="00CD4B70">
        <w:rPr>
          <w:rFonts w:ascii="Times New Roman" w:hAnsi="Times New Roman" w:cs="Times New Roman"/>
          <w:sz w:val="28"/>
          <w:szCs w:val="28"/>
          <w:lang w:val="en-US"/>
        </w:rPr>
        <w:t xml:space="preserve">quyidagi uchta asosiy modellari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mavjud:</w:t>
      </w:r>
    </w:p>
    <w:p w:rsidR="00F41FE2" w:rsidRPr="000E36A5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 I</w:t>
      </w:r>
      <w:r w:rsidR="000E36A5" w:rsidRPr="000E36A5">
        <w:rPr>
          <w:rFonts w:ascii="Times New Roman" w:hAnsi="Times New Roman" w:cs="Times New Roman"/>
          <w:b/>
          <w:sz w:val="28"/>
          <w:szCs w:val="28"/>
          <w:lang w:val="en-US"/>
        </w:rPr>
        <w:t>erarxik</w:t>
      </w:r>
    </w:p>
    <w:p w:rsidR="00F41FE2" w:rsidRPr="000E36A5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 T</w:t>
      </w:r>
      <w:r w:rsidR="000E36A5" w:rsidRPr="000E36A5">
        <w:rPr>
          <w:rFonts w:ascii="Times New Roman" w:hAnsi="Times New Roman" w:cs="Times New Roman"/>
          <w:b/>
          <w:sz w:val="28"/>
          <w:szCs w:val="28"/>
          <w:lang w:val="en-US"/>
        </w:rPr>
        <w:t>armoqli</w:t>
      </w:r>
    </w:p>
    <w:p w:rsidR="00F41FE2" w:rsidRPr="000E36A5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- R</w:t>
      </w:r>
      <w:r w:rsidR="000E36A5" w:rsidRPr="000E36A5">
        <w:rPr>
          <w:rFonts w:ascii="Times New Roman" w:hAnsi="Times New Roman" w:cs="Times New Roman"/>
          <w:b/>
          <w:sz w:val="28"/>
          <w:szCs w:val="28"/>
          <w:lang w:val="en-US"/>
        </w:rPr>
        <w:t>elyatsion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Ma’lumotiami tashkil etish mode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li, aslida, avtomatlashtirilgan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axborot tizimini amalga oshiruvchi avtoma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tlashtirilgan ma’lumotlar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bankining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ichki axborot tilini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belgil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aydi. MBBT orqali madadlanuvchi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ma’lumotlar modeli MBBTni tasnif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lashda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mezon sifatida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ishlatiladi. Unga binoan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ierarxik MBBT, tarmoq MBBT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>relyatsion</w:t>
      </w:r>
      <w:proofErr w:type="gramEnd"/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MBBT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farqlanadi.</w:t>
      </w:r>
    </w:p>
    <w:p w:rsid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371" w:rsidRPr="00891371" w:rsidRDefault="00F823AD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MBBTning boshqa muhim fun</w:t>
      </w:r>
      <w:r w:rsidR="00891371" w:rsidRPr="00891371">
        <w:rPr>
          <w:rFonts w:ascii="Times New Roman" w:hAnsi="Times New Roman" w:cs="Times New Roman"/>
          <w:b/>
          <w:sz w:val="36"/>
          <w:szCs w:val="28"/>
          <w:lang w:val="en-US"/>
        </w:rPr>
        <w:t>ksiyasi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MBBTning boshqa muhim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fimksiyasi - tashqi xotiradagi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ma’lumotlaming fizik strukturas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ini tashkil etish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madadlash.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Ushbu fimksiya ba’zida </w:t>
      </w:r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 'lumotlar bazasining fayllar formati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deb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ataluvchi ma’lumotlar bazasi fayllarin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ing ichki strukturasini tashkil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etadi va madadlaydi hamda ma’lumotlardan samarali va tartibli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uchun maxsus struktu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ralami (indekslami, sahifalami)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yaratadi va madadlaydi. Ushb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u jihatdan bu fimksiya MBBTning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uchinchi funksiyasi —ma’lumotlar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bazasidan foydalanishni tishkil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etish bilan uzviy bog‘langan.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Tashqi xotiradagi ma’lumotlam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ing fizik strukturasini tashkil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etish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madadlash fayllar tizimining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shtatga oid vositalari asosida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hamda tashqi xotira qurilmalari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ning MBBTni bevosita boshqarish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sathida amalga oshirilishi mumkin.</w:t>
      </w:r>
    </w:p>
    <w:p w:rsidR="000E36A5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>Ma’lum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otlardan foydalanishni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ulami asosiy va tashqi xotirada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ishlashni tashkil etish tranzak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siya deb ataluvchi jarayonlarni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amalga oshirish orqali bajariladi.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Tranzaksiya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Tranzaksiya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ma’lumotlar bazasining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joriy holatiga nisbatan alohida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ma’noli qiymatga ega amallaming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ketma-ket majmui. Masalan,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ma’lumotlar bazasidagi alohida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yozuvni olib tashlash tranzaksiyasi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quyidagilami o‘z ichiga oladi: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lastRenderedPageBreak/>
        <w:t>ko‘rsatilgan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yozuv bo‘lgan ma’lumo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 fayli sahifasini aniqlash;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mos sahifani o‘qish va asosiy xotira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buferiga uzatish; asosiy xotira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buferidagi yozuvni olib tashlash; olib 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shlangandan so‘ng bog‘lanishlar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 boshqa parametrlar bo‘yicha yaxli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tlikni tekshirish; ma’lumotlami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mos sahifasining yangi hola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tini ma’lumotlar bazasi faylida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qaydlash.</w:t>
      </w:r>
    </w:p>
    <w:p w:rsid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Tranzaksiyaning ikki xilini ajratish qabul qilingan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tranzaksiya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tugallanganidan so‘ng 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bazasi holatini o‘zgartiruvchi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 ma’lumotlar bazasi holatini vaqtin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cha o‘zgartiruvchi (tranzaksiya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tugallanganidan so‘ng dastlabki holat tiklanadi). </w:t>
      </w:r>
    </w:p>
    <w:p w:rsidR="00891371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T</w:t>
      </w: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ranzaksiya monitori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MBBTning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tranzaksiyalami tashkil etish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boshqarish bo‘yicha funksiyalarining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ajmui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tranzaksiya monitori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deb ataladi.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Ma’liimotlar bazasiga nisbatan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ranzaksiyalar ma’lumotlar banki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foydalanuvchilari harakatlariga tengl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ashtiriluvchi tashqi jarayonlar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bilan ishtirok etadi. Bunda tranzaksiyalaming manbai, boshlab</w:t>
      </w:r>
    </w:p>
    <w:p w:rsidR="00891371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beruvchisi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bitta yoki birdaniga bi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r nechta foydalanuvchi bo‘lishi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mumkin. </w:t>
      </w:r>
    </w:p>
    <w:p w:rsidR="00891371" w:rsidRDefault="00CF5CFD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Ushbu mezon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>bitta odam foydalanuvchi MBBT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va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ko 'pchilik foydalanuvchi MBBT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farqlanadi. Odatda, bitta odam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foydalanuvchi MBBTlarida tranzaksi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yalar monitori MBBTning alohida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funksional elementi sifatida amalga oshirilmaydi.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foydalanuvchi MBBTlarda tranzaksiyalami monitorlashning asosiy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vazifasi - birdaniga bir nechta foydala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nuvchilaming umumiy ma’lumotlar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ustida tranzaksiyalaming bir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galikda samarali bajarishlarini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>a’minlash.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Aksariyat MBBTlarda ma’l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umotlardan foydalanish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ulami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ishlash asosiy xotirada operatsion t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izimning shtatga oid vositalari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yoki tizimning vositalari yordamida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asosiy xotira buferlarini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tashkil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etish orqali amalga oshiriladi. Ma’lumotlardan foyd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alanish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ulami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ishlash vaqtida ma’lumotlar bazasi faylin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alohida tashkil etuvchilari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asosiy xotira buferlarida joylash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tiriladi. Shu sababli, MBBTning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ma’lumotlardan foydalanish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ulami ishlashini tashkil etish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bo‘yicha funksiyasining boshqa bir tarkibiy qismi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>asosiy xotira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buferlarini boshqarish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891371">
        <w:rPr>
          <w:rFonts w:ascii="Times New Roman" w:hAnsi="Times New Roman" w:cs="Times New Roman"/>
          <w:b/>
          <w:sz w:val="36"/>
          <w:szCs w:val="28"/>
          <w:lang w:val="en-US"/>
        </w:rPr>
        <w:t>MBBTning ma’lumotlardan foydalanish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MBBTning ma’lumotlardan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foydalanish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ulami ishlashini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tashkil etish bo‘yicha funksiyasinin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yana bir muhim tarkibiy qismi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bazasining barcha joriy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o‘zgarishlarini jumallashtirish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hisoblanadi.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Jumallashtirish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ma’lumotlaming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mumkin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bo‘lgan yanglishishlar va buzilishlard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but saqlanishini ta’minlovchi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asosiy vosita hisoblanadi. Aksariyat MBBTlarda bunday tahdidlami</w:t>
      </w:r>
    </w:p>
    <w:p w:rsidR="00B10DAE" w:rsidRDefault="00F41FE2" w:rsidP="000E3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neytrallash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uchun saqlash va joy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lashtirishning o‘zgacha rejimli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ma’lumotlar bazasining o‘zgar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ishlari jumali tashkil etiladi.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Ma’lumotlar bazasining o‘zgarishl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ar jumalining zaxirali nusxasi,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odatda, ma’lumotlar bazasining asosiy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faylidan alohida eltuvchilarda </w:t>
      </w:r>
      <w:r w:rsidRPr="000E36A5">
        <w:rPr>
          <w:rFonts w:ascii="Times New Roman" w:hAnsi="Times New Roman" w:cs="Times New Roman"/>
          <w:sz w:val="28"/>
          <w:szCs w:val="28"/>
          <w:lang w:val="en-US"/>
        </w:rPr>
        <w:t>joylashtiriladi.</w:t>
      </w:r>
    </w:p>
    <w:p w:rsidR="00CF5CFD" w:rsidRDefault="00CF5CFD" w:rsidP="000E3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36A5" w:rsidRPr="00CF5CFD" w:rsidRDefault="00CF5CFD" w:rsidP="00CF5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CF5CFD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ar bazasi strukturasi</w:t>
      </w:r>
    </w:p>
    <w:p w:rsidR="00F41FE2" w:rsidRPr="00CF5CFD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 xml:space="preserve">  </w:t>
      </w:r>
      <w:r w:rsidR="00F41FE2" w:rsidRPr="00CF5CF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Ma’lumotlar bazasi strukturasini tavsiflash </w:t>
      </w:r>
      <w:proofErr w:type="gramStart"/>
      <w:r w:rsidR="00F41FE2" w:rsidRPr="00CF5CFD">
        <w:rPr>
          <w:rFonts w:ascii="Times New Roman" w:hAnsi="Times New Roman" w:cs="Times New Roman"/>
          <w:iCs/>
          <w:sz w:val="28"/>
          <w:szCs w:val="28"/>
          <w:lang w:val="en-US"/>
        </w:rPr>
        <w:t>v</w:t>
      </w:r>
      <w:r w:rsidRPr="00CF5CFD">
        <w:rPr>
          <w:rFonts w:ascii="Times New Roman" w:hAnsi="Times New Roman" w:cs="Times New Roman"/>
          <w:iCs/>
          <w:sz w:val="28"/>
          <w:szCs w:val="28"/>
          <w:lang w:val="en-US"/>
        </w:rPr>
        <w:t>a</w:t>
      </w:r>
      <w:proofErr w:type="gramEnd"/>
      <w:r w:rsidRPr="00CF5CF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madadlash </w:t>
      </w:r>
      <w:r w:rsidR="00F41FE2" w:rsidRPr="00CF5CFD">
        <w:rPr>
          <w:rFonts w:ascii="Times New Roman" w:hAnsi="Times New Roman" w:cs="Times New Roman"/>
          <w:iCs/>
          <w:sz w:val="28"/>
          <w:szCs w:val="28"/>
          <w:lang w:val="en-US"/>
        </w:rPr>
        <w:t>protsessor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MBBTning yadrosi hisoblanadi. U ma’lumotlami tashkil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etish modelini amalga oshiradi. Ushbu model vositalari yordamida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loyihachi kompyuter tizimi predmet sohasining infologik sxemasiga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891371">
        <w:rPr>
          <w:rFonts w:ascii="Times New Roman" w:hAnsi="Times New Roman" w:cs="Times New Roman"/>
          <w:sz w:val="28"/>
          <w:szCs w:val="28"/>
          <w:lang w:val="en-US"/>
        </w:rPr>
        <w:t xml:space="preserve">mos </w:t>
      </w:r>
      <w:r w:rsidR="00F41FE2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ma’lumotlar bazasining mantiqiy strukturasini</w:t>
      </w:r>
      <w:r w:rsidR="0089137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(sxemasini)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quradi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bazasining ichki sxemasini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qurishni va modellashni ta’minlaydi.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strukturasini tavsiflash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madadlash protsessor</w:t>
      </w:r>
      <w:r w:rsidR="0089137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ishlatiluvchi ma’lumotlar modeli 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ierarxik, tarmoqli, relyatsion)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atamalarida ma’lumotlar bazasining berilgan mantiqiy strukturasini o‘matishni hamda ma’lumotlar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azasi strukturasini ma’lumotlar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bazasining ichki sxemasiga (ma’l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umotlaming fizik strukturasiga)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translyatsiyalashni (o‘tkazishni)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ta’minlaydi. Kompyuter tizimida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relyatsion MBBT asosida ma’lumotlar bazasi strukturasini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tavsiflash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va madadlash proses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sor strukturalangan so‘rov tili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SQLning tarkibiy qismi bo‘lgan </w:t>
      </w:r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 tilida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amalga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oshiriladi.'</w:t>
      </w:r>
    </w:p>
    <w:p w:rsid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M</w:t>
      </w: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a’lumotlami kiritish interfeysi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137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 </w:t>
      </w:r>
      <w:r w:rsidR="00F41FE2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MBBTning ma’lumotlami kiritish interfeysi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abonentlami —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axborot yetkazib beruvchilami axborotni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tavsiflash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axborot tizimiga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kiritish vositalari bilan ta’minlab,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>ma’lumotlar bankining kirish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yo'li axborot tilini amalga oshiradi.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MBBT rivojining zamonaviy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tendensiyalaridan biri kirish yo‘li axborot tillarini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kirish</w:t>
      </w:r>
    </w:p>
    <w:p w:rsidR="00891371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yo'li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interfeysini foydalanuvchi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bilan muloqotdagi tabiiy tilga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yaqinlashtirishga intilishdan iborat. Bu “t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ayyorlanmagan” foydalanuvchilar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tomonidan axborot tizi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mini ekspluatatsiya qilinishiga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imkon yaratadi. Ushbu muammo inter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feysni tashkil etishning dialog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usullarini qoilash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kirish yo'li shakllaridan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foydalanish orqali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yechiladi. 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Kirish yo‘li shakllari,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mohiyatan, ish yuritishda keng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qo‘llaniluvchi, ko‘pchilik odamlarga (tay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yorlanmagan foydalanuvchilarga)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intuitiv ravishda tushunarli turli xil anketalaming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electron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analoglaridan, standartlashtirilgan blank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alardan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jadvallardan iborat.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Bunda kirish yo‘li interfeysi shakllar or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qali kiritiluvchi ma’lumotlarni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tavsiflash prosessorga uzatish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a’lumotlar bazasi strukturasini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madadlash uchun kirish yo‘li shakllarini yar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atish, saqlash va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ulami ma’lumotlar bazasining ma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ntiqiy strukturasini tavsiflash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atamalarida sharxlash vositalarini ta’minlaydi.</w:t>
      </w:r>
    </w:p>
    <w:p w:rsidR="000E36A5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So‘rovlar interfeysi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   </w:t>
      </w:r>
      <w:r w:rsidR="00891371"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So</w:t>
      </w:r>
      <w:r w:rsidR="00F41FE2" w:rsidRPr="00891371">
        <w:rPr>
          <w:rFonts w:ascii="Times New Roman" w:hAnsi="Times New Roman" w:cs="Times New Roman"/>
          <w:b/>
          <w:iCs/>
          <w:sz w:val="28"/>
          <w:szCs w:val="28"/>
          <w:lang w:val="en-US"/>
        </w:rPr>
        <w:t>‘rovlar interfeysi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so‘rovlar pr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osessori bilan birgalikda tizim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foydalanuvchilari-abonentlarining axborot ehtiyojlarini aksla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ntiruvchi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axborot tizimidan (standar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namunaviy so‘rovlar qismidan)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foydalanishning konseptual modelini 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’minlaydi. So‘rovlar interfeysi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foydalanuvchiga o‘zining axborot eh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tiyojini ifodalashiga vositalar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taqdim etadi. MBBT rivojining zamonaviy tendensiyal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aridan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biri so‘rovlami shakllantirishning maxsus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“konstruktorlar” yoki qadamba-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qadam “masterlar” ko‘rinishidagi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ialog-ko‘rgazmali vositalaridan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foydalanishdan iborat.</w:t>
      </w:r>
    </w:p>
    <w:p w:rsid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891371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So'rovlar protsessor</w:t>
      </w:r>
    </w:p>
    <w:p w:rsidR="00F41FE2" w:rsidRPr="000E36A5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 xml:space="preserve">  </w:t>
      </w:r>
      <w:r w:rsidR="00891371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So</w:t>
      </w:r>
      <w:r w:rsidR="00F41FE2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'rovlar protsessor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891371">
        <w:rPr>
          <w:rFonts w:ascii="Times New Roman" w:hAnsi="Times New Roman" w:cs="Times New Roman"/>
          <w:sz w:val="28"/>
          <w:szCs w:val="28"/>
          <w:lang w:val="en-US"/>
        </w:rPr>
        <w:t xml:space="preserve">shakllantirilgan so‘rovlami </w:t>
      </w:r>
      <w:r w:rsidR="00891371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ma</w:t>
      </w:r>
      <w:r w:rsidRPr="0089137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’lumotlami </w:t>
      </w:r>
      <w:r w:rsidR="00F41FE2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manipulyatsiyalovchi til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atamalarida sharxlaydi va ma’lumotlar ball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zasi strukturasini tavsiflash va madadlash prosessor bilan birgalikda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so‘rovlarni bajaradi. Relyatsion MBBTlarda so‘rovlar prosessoming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asosini SQL tilining asosiy qismi hisoblanuvchi ma’lumotlami matt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ipulyatsiyalovchi til tashkil etadi. Shunday qilib, so'rovlar protsessor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ma’lumotlar bazasi strukturasini tavsiflash va madadlash</w:t>
      </w:r>
    </w:p>
    <w:p w:rsidR="00F41FE2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prosessor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bazasida, ba’zida </w:t>
      </w:r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 ’lumotlar mashinasi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deb yuritiluvchi,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MBBTdagi ma’lumotlar bilan ish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ko‘ruvchi eng past sath vujudga keladi. Malu`motlar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mashinasining  funksiyalaidan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va imkoniyatlaridan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MBBTning tartibi yuqor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iroq komponentlari foydalanadi.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Bu MBBT komponentalari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proofErr w:type="gramStart"/>
      <w:r w:rsidR="000E36A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 ma’lumotlar bankini uchta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sathga - mantiqiy sathga, ma’lumotlar mashinasiga va ma’lumotlamin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o‘ziga ajratishga va standartlashga imkon beradi.</w:t>
      </w:r>
    </w:p>
    <w:p w:rsidR="00891371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36A5" w:rsidRPr="00891371" w:rsidRDefault="00891371" w:rsidP="008913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</w:pPr>
      <w:r w:rsidRPr="00891371">
        <w:rPr>
          <w:rFonts w:ascii="Times New Roman" w:hAnsi="Times New Roman" w:cs="Times New Roman"/>
          <w:b/>
          <w:iCs/>
          <w:sz w:val="36"/>
          <w:szCs w:val="28"/>
          <w:lang w:val="en-US"/>
        </w:rPr>
        <w:t>Tranzaksiyalar monitori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  </w:t>
      </w:r>
      <w:r w:rsidR="00F41FE2" w:rsidRPr="00891371">
        <w:rPr>
          <w:rFonts w:ascii="Times New Roman" w:hAnsi="Times New Roman" w:cs="Times New Roman"/>
          <w:iCs/>
          <w:sz w:val="28"/>
          <w:szCs w:val="28"/>
          <w:lang w:val="en-US"/>
        </w:rPr>
        <w:t>Tranzaksiyalar monitorining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vazifas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i, yuqorida aytib o‘tilganidek,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umumiy ma’lumotlar ustida bir 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echa foydalanuvchilar tomonidan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birgalikda tranzaksiyani tashkil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tishdan iborat. Bunda, xususan,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asosiy funksiya bilan ham uzviy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og‘langan qo‘shimcha funksiya -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ma’lumotlaming yaxlitligini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kompyuter tizimi predmet sohasi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qoidalari orqali aniqlanuvchi cheklashlami ta’minlash hisoblanadi.</w:t>
      </w:r>
    </w:p>
    <w:p w:rsidR="00F41FE2" w:rsidRPr="005C0748" w:rsidRDefault="00891371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MBBTning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chiqarish interfeysi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so’ro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vlar protsessordan so‘rovlaming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(ma’lumotlar bazasiga murojaatl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aming) bajarilishi natijalarini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oladi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ulami axborot tizim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 foydalanuvchisi – abonentning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o‘zlashtirishiga qulay holda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gi shaklga o‘tkazadi. Zamonaviy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MBBTda so‘rovlaming bajarilish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 natijalarining tayyorlanmagan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foydalanuvchiga odatdagidek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intui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tiv ravishda tushunarli shaklda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ma’lumotlami “vizuallashtirish”ga 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imkon beruvchi turli usullardan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foydalaniladi. Buning uchun, odatd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a, strukturalangan ma’lumotlami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jadvallar usulida ifodalashdan h</w:t>
      </w:r>
      <w:r w:rsidR="000E36A5">
        <w:rPr>
          <w:rFonts w:ascii="Times New Roman" w:hAnsi="Times New Roman" w:cs="Times New Roman"/>
          <w:sz w:val="28"/>
          <w:szCs w:val="28"/>
          <w:lang w:val="en-US"/>
        </w:rPr>
        <w:t xml:space="preserve">amda ma’lumotlami chiqarishning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maxsus shakllaridan foydalaniladi.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891371">
        <w:rPr>
          <w:rFonts w:ascii="Times New Roman" w:hAnsi="Times New Roman" w:cs="Times New Roman"/>
          <w:sz w:val="28"/>
          <w:szCs w:val="28"/>
          <w:lang w:val="en-US"/>
        </w:rPr>
        <w:t>Chiqarish shakllari “hisobot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’ni sha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kllantirish asosida ham yotadi.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Hisobot chiqarilgan ma’lumotla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 hujjatlash uchun ma’lumotlar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bazasidan axborotni qidirish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tanl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 natijalarini yozma ravishda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ifodalaydi. Shu kabi maqsadlar uchun zamonaviy MBBTlar tarkibiga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hisobot generatorlari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kiritiladi.</w:t>
      </w:r>
    </w:p>
    <w:p w:rsidR="00F41FE2" w:rsidRPr="005C0748" w:rsidRDefault="000E36A5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U yoki bu MBBTni amalg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oshiruvchi zamonaviy dasturiy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vositalar ma’lumotlar modelining (rely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atsion, tarmoqli, ierarxik yoki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aralash) ma’lum doirasidagi </w:t>
      </w:r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bazasiniyaratish </w:t>
      </w:r>
      <w:proofErr w:type="gramStart"/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foydalanishning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instrumental muhiti va MBBT tili (ma’lumotlami tavsiflash tili, ma’lumotlami manipulyatsiya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lash tili, interfeysni yaratish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tili va vositalari) majmui hisoblanadi.</w:t>
      </w:r>
    </w:p>
    <w:p w:rsidR="003F085B" w:rsidRDefault="003F085B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B0CF9" w:rsidRPr="003F085B" w:rsidRDefault="003F085B" w:rsidP="003F08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MBBTdan foydalanuvchilami uch guruhi</w:t>
      </w:r>
    </w:p>
    <w:p w:rsidR="00F41FE2" w:rsidRPr="005C0748" w:rsidRDefault="003F085B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MBBTdan foydalanuvchilami uchta guruhga ajratish mumkin: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>tatbiqiy</w:t>
      </w:r>
      <w:proofErr w:type="gramEnd"/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dasturchilar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- ma’lumotlar baza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>si asosida dastur yaratilishiga javobgar. Ma’lumotlar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himoyalash ma’nosida dasturchi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ma’lumot obyektlarini yaratish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ulam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 manipulyatsiyalash imtiyoziga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yoki faqat ma’lumotlami ma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>nipulyatsiyalash imtiyoziga ega foydalanuvchi bol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ishi mumkin;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>ma’lumotlar</w:t>
      </w:r>
      <w:proofErr w:type="gramEnd"/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bazasidan oxirgi</w:t>
      </w:r>
      <w:r w:rsidR="004B0CF9" w:rsidRPr="005176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foydalanuvchilar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- ma’lumotlar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bazasi bilan bevosita terminal yoki ish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chi stansiya orqali ishlashadi.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Odatda, ular ma’lumotlami manipulyat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siyalash </w:t>
      </w:r>
      <w:proofErr w:type="gramStart"/>
      <w:r w:rsidR="004B0CF9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imtiyozlaming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qat’iy chegaralangan naboriga ega bo‘ladilar. U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shbu nabor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oxirgi foydalanuvchi interfeysini k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onfiguratsiyalashda aniqlanishi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o‘zgarmasligi mumkin. Bu holda x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avfsizlik siyosatini xavfsizlik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ma’muri yoki ma’lumotlar bazasi ma’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muri (agar bu bir xil lavozimli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shaxs boisa) aniqlaydi;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>ma’lumotlar</w:t>
      </w:r>
      <w:proofErr w:type="gramEnd"/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bazasi ma’mu</w:t>
      </w:r>
      <w:r w:rsidR="004B0CF9" w:rsidRPr="0051760C">
        <w:rPr>
          <w:rFonts w:ascii="Times New Roman" w:hAnsi="Times New Roman" w:cs="Times New Roman"/>
          <w:b/>
          <w:sz w:val="28"/>
          <w:szCs w:val="28"/>
          <w:lang w:val="en-US"/>
        </w:rPr>
        <w:t>ri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- MBBT foydalanuvchilarining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o‘zgacha;toifasini tashkil etadi. Ma’murl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ar o‘zlari ma’lumotlar bazasini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yaratadilar, MBBT ishlas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hining texnik nazoratini amalga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oshiradilar, tizimning kerakli tez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korligini ta’minlaydilar. Undan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tashqari, ma’mur vazifasiga foydalanu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vchilami kerakli ma’lumotlardan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foydalanishlarini ta’minlash hamda foydalanuvchilarga kerakli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ma’lumotlaming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tashqi t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asawurini yozish kiradi. Ma’mur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xavfsizlik qoidasini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ma’lumotlar yaxlitligini belgilaydi.</w:t>
      </w:r>
    </w:p>
    <w:p w:rsidR="004B0CF9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51760C" w:rsidRPr="0051760C" w:rsidRDefault="00F41FE2" w:rsidP="005176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51760C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xavfsizligi modellari.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Xavfsizlik modeli quyidagilami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o‘z ichiga oladi:</w:t>
      </w:r>
    </w:p>
    <w:p w:rsidR="00F41FE2" w:rsidRPr="005C0748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kompyuter (axborot) tizimining modeli;</w:t>
      </w:r>
    </w:p>
    <w:p w:rsidR="00F41FE2" w:rsidRPr="005C0748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axborotning tahdidlardan himoyala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nganlik mezonlari, prinsiplari,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cheklanishlari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maqsad funksiyalari;</w:t>
      </w:r>
    </w:p>
    <w:p w:rsidR="00F41FE2" w:rsidRPr="005C0748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tizimning xavfsiz ishlashining formallashtirilgan qoida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lari,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cheklanishlari, algoritmlari, sxemalari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mexanizmlari.</w:t>
      </w:r>
    </w:p>
    <w:p w:rsidR="00F41FE2" w:rsidRPr="005C0748" w:rsidRDefault="0051760C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Aksariyat xavfsizlik modellar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 asosida kompyuter tizimtarini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subyekt-obyekt modeli yotadi, xusus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an, avtomatlashtirilgan axborot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tizimlarining yadrosi sifatidarci ma’lumotlar bazasi ham. Kompyut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er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tizimlarining ma’lumotlar bazasi ma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’lumotlar bazasining subyektiga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(mohiyatan aktiv), ma’lumotlar bazasining obyektiga (mohiyatan passiv)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subyektlar harakati natijasidagi obyektlar ustidagi jarayonlarga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ajratiladi.</w:t>
      </w:r>
    </w:p>
    <w:p w:rsidR="004B0CF9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41FE2" w:rsidRPr="005C0748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Axborot tizimlari ishlashi xavfsizl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igining ikkita eng muhim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prinsipi ma’lum:</w:t>
      </w:r>
    </w:p>
    <w:p w:rsidR="00F41FE2" w:rsidRPr="005C0748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-O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byektga nisbatan barcha subyektlar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jarayonlaming identifikatsiyasi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 autentiflkatsiyasi;</w:t>
      </w:r>
    </w:p>
    <w:p w:rsidR="00F41FE2" w:rsidRPr="005C0748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O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byektga nisbatan subyektlar vakolatlarini cheklash </w:t>
      </w:r>
      <w:proofErr w:type="gramStart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ma’lumotlar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ustidagi har qanday vakolatlami tekshirish shartl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igi.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Mos holda MBBT yadrosi struktu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>rasida ma’lumotlami ishlashningn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barcha jarayonlarida belgilang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an xavfsizlik siyosatini amalga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oshiruvchi, xavfsizlik monitori (serveri, menedjeri, yadrosi) deb ataluvchi</w:t>
      </w:r>
    </w:p>
    <w:p w:rsidR="00F41FE2" w:rsidRPr="005C0748" w:rsidRDefault="00F41FE2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qo‘shimcha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komponent ajratiladi (Trusted Computing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Base -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TCB). Ushbu komponent ma’lumotlami i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shlashning barcha jarayonlarida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xavfsizlikning ma’lum siyosatin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 amalga oshiradi. Sxemotexnika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nuqtayi nazaridan, kompyuter t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izimini ma’lumotlarni ifodalash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ulardan foydalanish (manipulyatsiyalash) komponentlar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hamda interfeys va tatbiqiy funksiyala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mi amalga oshiruvchi ustqurmani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o‘z ichiga oluvchi yadro majmui sifatida tasawur etilsa, xavfsizlik</w:t>
      </w:r>
    </w:p>
    <w:p w:rsidR="00F41FE2" w:rsidRPr="004B0CF9" w:rsidRDefault="00F41FE2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mo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>nitorining</w:t>
      </w:r>
      <w:proofErr w:type="gramEnd"/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roli va o‘mini sxema </w:t>
      </w:r>
      <w:r w:rsidRPr="004B0CF9">
        <w:rPr>
          <w:rFonts w:ascii="Times New Roman" w:hAnsi="Times New Roman" w:cs="Times New Roman"/>
          <w:sz w:val="28"/>
          <w:szCs w:val="28"/>
          <w:lang w:val="en-US"/>
        </w:rPr>
        <w:t>orqali izohlash mumkin.</w:t>
      </w:r>
    </w:p>
    <w:p w:rsidR="004B0CF9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41FE2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Tor ma’noda kompyuter ti</w:t>
      </w:r>
      <w:r w:rsidR="0051760C">
        <w:rPr>
          <w:rFonts w:ascii="Times New Roman" w:hAnsi="Times New Roman" w:cs="Times New Roman"/>
          <w:sz w:val="28"/>
          <w:szCs w:val="28"/>
          <w:lang w:val="en-US"/>
        </w:rPr>
        <w:t xml:space="preserve">zimi monitori amalga oshiruvchi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xavfsizlik siyosatining o‘zi xavfsizl</w:t>
      </w:r>
      <w:r w:rsidR="0051760C">
        <w:rPr>
          <w:rFonts w:ascii="Times New Roman" w:hAnsi="Times New Roman" w:cs="Times New Roman"/>
          <w:sz w:val="28"/>
          <w:szCs w:val="28"/>
          <w:lang w:val="en-US"/>
        </w:rPr>
        <w:t xml:space="preserve">ik modelini aniqlaydi (ikkinchi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uchinchi komponentlar).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Ma’Iumotlar xavfsizligining eng sodda (b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ir sathli) modeli foydalanishni </w:t>
      </w:r>
      <w:r w:rsidR="00F41FE2" w:rsidRPr="005C0748">
        <w:rPr>
          <w:rFonts w:ascii="Times New Roman" w:hAnsi="Times New Roman" w:cs="Times New Roman"/>
          <w:sz w:val="28"/>
          <w:szCs w:val="28"/>
          <w:lang w:val="en-US"/>
        </w:rPr>
        <w:t>cheklashning diskretsion (tanlash) prinsipiga asosan quriladi.</w:t>
      </w:r>
    </w:p>
    <w:p w:rsidR="00F41FE2" w:rsidRDefault="00F41FE2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Unga binoan obyektdan foyd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alanish “foydalanish subyekti -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foydalanish turi — foydalanish obyekti” uchlik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4B0CF9">
        <w:rPr>
          <w:rFonts w:ascii="Times New Roman" w:hAnsi="Times New Roman" w:cs="Times New Roman"/>
          <w:sz w:val="28"/>
          <w:szCs w:val="28"/>
          <w:lang w:val="en-US"/>
        </w:rPr>
        <w:t>ko‘rinishidagi</w:t>
      </w:r>
      <w:proofErr w:type="gramEnd"/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foydalanishning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ruxsat etilgan to‘plami asosida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amalga oshiriladi. Diskretsion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foydalanishni formallashtirilgan i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fodasini foydalanish matritsasi </w:t>
      </w:r>
      <w:r w:rsidRPr="004B0CF9">
        <w:rPr>
          <w:rFonts w:ascii="Times New Roman" w:hAnsi="Times New Roman" w:cs="Times New Roman"/>
          <w:sz w:val="28"/>
          <w:szCs w:val="28"/>
          <w:lang w:val="en-US"/>
        </w:rPr>
        <w:t>orqali tasvirlash mumkin.</w:t>
      </w:r>
    </w:p>
    <w:p w:rsidR="0051760C" w:rsidRDefault="0051760C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1760C" w:rsidRPr="0051760C" w:rsidRDefault="0051760C" w:rsidP="005176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1760C">
        <w:rPr>
          <w:rFonts w:ascii="Times New Roman" w:hAnsi="Times New Roman" w:cs="Times New Roman"/>
          <w:b/>
          <w:sz w:val="36"/>
          <w:szCs w:val="28"/>
          <w:lang w:val="en-US"/>
        </w:rPr>
        <w:t>Foydalanish matritsasi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Foydalanish matritsasi ma’lumotl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 bazasining har bir obyektiga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(jadvallar, so‘rovlar, shakllar, hisobo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tlar) nisbatan foydalanuvchilar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(subyektlar) ro‘yxatini va ruxs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etilgan amallar (jarayonlar)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ro‘yxatini o‘matadi.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Foydalanishni boshqarish xa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vfsizlik modelinmg muhim jihati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hisoblanadi. Ikkita yondashish mavjud:</w:t>
      </w:r>
    </w:p>
    <w:p w:rsidR="005C0748" w:rsidRPr="0051760C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="005C0748" w:rsidRPr="0051760C">
        <w:rPr>
          <w:rFonts w:ascii="Times New Roman" w:hAnsi="Times New Roman" w:cs="Times New Roman"/>
          <w:b/>
          <w:sz w:val="28"/>
          <w:szCs w:val="28"/>
          <w:lang w:val="en-US"/>
        </w:rPr>
        <w:t>oydalanishni ixtiyoriy boshqarish;</w:t>
      </w:r>
    </w:p>
    <w:p w:rsidR="005C0748" w:rsidRPr="0051760C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760C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="005C0748" w:rsidRPr="0051760C">
        <w:rPr>
          <w:rFonts w:ascii="Times New Roman" w:hAnsi="Times New Roman" w:cs="Times New Roman"/>
          <w:b/>
          <w:sz w:val="28"/>
          <w:szCs w:val="28"/>
          <w:lang w:val="en-US"/>
        </w:rPr>
        <w:t>oydalanishni majburiy boshqarish;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Foydalanishni ixtiyoriy boshqarishda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obyektlarga egalik tushunchasi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kiritiladi. Foydalanishni ixtiyoriy boshqa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rishda obyektdan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foydalanish huquqini obyekt egasi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belgilaydi. Boshqacha aytganda,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foydalanish matritsasining mos kataklari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obyektlariga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egalik huquqli subyektlar (foydalanuvchilar) tomonidan to‘ldiriladi.</w:t>
      </w:r>
    </w:p>
    <w:p w:rsidR="00F41FE2" w:rsidRPr="005C0748" w:rsidRDefault="004B0CF9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Aksariyat tizimlarda obyektlarg</w:t>
      </w:r>
      <w:r>
        <w:rPr>
          <w:rFonts w:ascii="Times New Roman" w:hAnsi="Times New Roman" w:cs="Times New Roman"/>
          <w:sz w:val="28"/>
          <w:szCs w:val="28"/>
          <w:lang w:val="en-US"/>
        </w:rPr>
        <w:t>a egalik huquqi boshqa subyektlarga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uzatilishi mumkin. Foyda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lanishni ixtiyoriy boshqarishda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foydalanishni cheklash jarayonini tash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kil etishning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boshqarishning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to‘liq markazlashtirilmagan prinsipi amalga oshiriladi.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Bunday yondashishda ma’lumotlar bazasi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 foydalanishni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cheklash tizimini foydalanuvchilar </w:t>
      </w:r>
      <w:proofErr w:type="gramStart"/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resurslaming muayyan majmuiga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sozlashning moslanuvchanli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gi ta’minlanadi, ammo tizimdagi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ma’lumotlar xavfsizligi holat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ining umumiy nazorati va auditi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qiyinlashadi.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Foydalanishni boshqarishga majburiy yo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ndashish foydalanishni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yagona marka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zlashtirilgan ma’murlashni </w:t>
      </w:r>
      <w:proofErr w:type="gramStart"/>
      <w:r w:rsidR="004B0CF9">
        <w:rPr>
          <w:rFonts w:ascii="Times New Roman" w:hAnsi="Times New Roman" w:cs="Times New Roman"/>
          <w:sz w:val="28"/>
          <w:szCs w:val="28"/>
          <w:lang w:val="en-US"/>
        </w:rPr>
        <w:t>ko‘z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da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tutadi. Ma’lumotlar bazasida maxsus ishonchli s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ubyekt (ma’mur) ajratiladi </w:t>
      </w:r>
      <w:proofErr w:type="gramStart"/>
      <w:r w:rsidR="004B0C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ma’lumotlar bazasi oby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ektlaridan foydalanuvchi barcha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qolgan subyektlami belgilaydi. Boshqacha aytganda, foydalanish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matritsasi kataklarini to‘ldirish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o'zgartirish faqat tizim ma’muri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tarafidan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amalga oshiriladi.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Majburiy usul foydalanishni qat’iy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markazlashtirilgan boshqarishni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ta’minlaydi. Shu bilan birga bu usulning foydalanuvchilaming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ehtiyojlari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va vakolatlariga,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foydalanishni cheklash tizimini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sozlash nuqtayi nazaridan, moslashuvcha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nligi kamroq, aniqligi pastroq,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chunki obyektlar (resurslar) tarkibi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va konfidensialligi xususidagi eng to‘liq tasavurga olaming egalari ega bol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adilar.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Amalda foydalanishni 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shqarishning kombinatsiyalangan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usuli qoilanishi mumkin. Unga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binoan obyektlardan foydalanish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vakolatining ma’lum qismi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mur tomonidan, boshqa qismi esa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obyek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egalari tomonidan o‘matiladi.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An’anaviy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sohalarda (kompyuter sohasida emas) </w:t>
      </w:r>
      <w:proofErr w:type="gramStart"/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texn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ologiyalarda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axborot xavfsizligin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ta’minlashga yondashishlaming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tadqiqi ko‘rsatadiki, ma’lumotlar xa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vfsizligining bir sathli modeli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real ishlab chiqarish va tashkiliy sxemalami adekvat akslantirishga</w:t>
      </w:r>
    </w:p>
    <w:p w:rsidR="0051760C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yetarli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emas. Xususan, an’anaviy yondashishlar axborot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resurslarini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konfidensiallik darajasi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kategoriy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alashdan foydalanadi. Mos holda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axborot resurslaridan foydalanuvch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i subyektlar ham mos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ishonch darajasi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kategoriyalanadi. Ularg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a 1-darajali dopusk, </w:t>
      </w:r>
      <w:r w:rsidR="0051760C">
        <w:rPr>
          <w:rFonts w:ascii="Times New Roman" w:hAnsi="Times New Roman" w:cs="Times New Roman"/>
          <w:sz w:val="28"/>
          <w:szCs w:val="28"/>
          <w:lang w:val="en-US"/>
        </w:rPr>
        <w:t>2-darajali dopusk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beriladi</w:t>
      </w:r>
      <w:r w:rsidR="0051760C">
        <w:rPr>
          <w:rFonts w:ascii="Times New Roman" w:hAnsi="Times New Roman" w:cs="Times New Roman"/>
          <w:sz w:val="28"/>
          <w:szCs w:val="28"/>
          <w:lang w:val="en-US"/>
        </w:rPr>
        <w:t xml:space="preserve">. Dopusk tushunchasi axborotdan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foydalanishni cheklashning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mandatli (vakolatli) prinsipini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belgilaydi. </w:t>
      </w:r>
    </w:p>
    <w:p w:rsidR="0051760C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1760C" w:rsidRPr="0051760C" w:rsidRDefault="0051760C" w:rsidP="005176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1760C">
        <w:rPr>
          <w:rFonts w:ascii="Times New Roman" w:hAnsi="Times New Roman" w:cs="Times New Roman"/>
          <w:b/>
          <w:sz w:val="36"/>
          <w:szCs w:val="28"/>
          <w:lang w:val="en-US"/>
        </w:rPr>
        <w:t>Mandatli prinsip</w:t>
      </w:r>
    </w:p>
    <w:p w:rsid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Mandatli prinsipga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binoan 1-darajali dopuskga ega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xodim “SS”, “S” va “K” darajali har qanday axborot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bilan ishlash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huquqiga ega. 2-darajali dopuskga e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ga xodim “S”va “K” darajali har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qanday axborot bilan ishlash huquqi</w:t>
      </w:r>
      <w:r w:rsidR="0051760C">
        <w:rPr>
          <w:rFonts w:ascii="Times New Roman" w:hAnsi="Times New Roman" w:cs="Times New Roman"/>
          <w:sz w:val="28"/>
          <w:szCs w:val="28"/>
          <w:lang w:val="en-US"/>
        </w:rPr>
        <w:t xml:space="preserve">ga ega. 3-darajali dopuskga ega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xodim “K” darajali har qanday axbo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rot bilan ishlash huquqiga ega.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MBBTda foydalanishni cheklash tizimini qu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rishning mandatli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prinsipi Bell-LaPadula modeli deb ataluv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chi ma’lumotlar xavfsizligining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sathli modelini amalga oshiradi.</w:t>
      </w:r>
    </w:p>
    <w:p w:rsidR="0051760C" w:rsidRDefault="0051760C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1760C" w:rsidRPr="0051760C" w:rsidRDefault="0051760C" w:rsidP="005176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1760C">
        <w:rPr>
          <w:rFonts w:ascii="Times New Roman" w:hAnsi="Times New Roman" w:cs="Times New Roman"/>
          <w:b/>
          <w:sz w:val="36"/>
          <w:szCs w:val="28"/>
          <w:lang w:val="en-US"/>
        </w:rPr>
        <w:t>Bell-La Padula modeli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Bell-La Padula modelida obyektla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proofErr w:type="gramStart"/>
      <w:r w:rsidR="004B0C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subyektlar foydalanishning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ierarxik mandatli prinsipi bo‘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>yicha kategoriyalanadi. 1- (</w:t>
      </w:r>
      <w:proofErr w:type="gramStart"/>
      <w:r w:rsidR="004B0CF9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gramEnd"/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yuqori) darajali dopuskga ftga. -</w:t>
      </w:r>
      <w:r w:rsidRPr="005C0748">
        <w:rPr>
          <w:rFonts w:ascii="Cambria Math" w:hAnsi="Cambria Math" w:cs="Cambria Math"/>
          <w:sz w:val="28"/>
          <w:szCs w:val="28"/>
          <w:lang w:val="en-US"/>
        </w:rPr>
        <w:t>≪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suby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ekt konfidensialliknine 1- (eng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yuqori) sathli obyektlaridan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vtomatik tarzda konfidensiallik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sathlari ancha past obyektlardan (ya’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ni 2- va 3-sathli obyektlardan)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>foydalana oladi. Mos holda, 2-darajali dopuskga ega subyekt</w:t>
      </w:r>
    </w:p>
    <w:p w:rsidR="005C0748" w:rsidRPr="005C0748" w:rsidRDefault="005C0748" w:rsidP="005C07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konfidensiallikning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2- va 3-sathli obyektlaridan foydalana oladi.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Bell-LaPadula modelida xavfsi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zlik siyosatining ikkita asosiy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cheklashlari o‘matiladi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madadlanadi: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yuqorini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o‘qish man etiladi (no read up - NRU);</w:t>
      </w:r>
    </w:p>
    <w:p w:rsidR="005C0748" w:rsidRPr="005C0748" w:rsidRDefault="005C0748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pastga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yozish man etiladi (no write down - NWD).</w:t>
      </w:r>
    </w:p>
    <w:p w:rsidR="004B0CF9" w:rsidRDefault="004B0CF9" w:rsidP="00E63A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014A5" w:rsidRPr="00B014A5" w:rsidRDefault="00B014A5" w:rsidP="00E63A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NRU cheklash foydalanish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NRU cheklash foydalanishni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heklashning mandatli prinsipini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mantiqiy natijasi hisoblanadi, ya'n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subyektlarga dopusklari imkon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bermaydigan yuqori sathli konfidensiallik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ka ega obyektlardan foydalanish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man etiladi.</w:t>
      </w:r>
    </w:p>
    <w:p w:rsidR="005C0748" w:rsidRPr="005C0748" w:rsidRDefault="004B0CF9" w:rsidP="005C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NWD cheklash konfidentsial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ligi yuqori sathli obyektlardan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axborotni nusxalash yo‘li bilan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konfidensialligi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yoki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konfidensialligi past sathli obyek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tlarga konfidensial axborotning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o‘tkazilishini (sir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qib chiqishini) bartaraf etadi.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Amalda ma’lumotlar bazasi xavfsizligi moni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torining real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siyosatlarida </w:t>
      </w:r>
      <w:proofErr w:type="gramStart"/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mandatli prinsip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elementlari bilan foydalanishni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ixtiyoriy boshqarishli prinsipi birgalikda “kuchaytirilgan”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C0748" w:rsidRPr="005C0748">
        <w:rPr>
          <w:rFonts w:ascii="Times New Roman" w:hAnsi="Times New Roman" w:cs="Times New Roman"/>
          <w:sz w:val="28"/>
          <w:szCs w:val="28"/>
          <w:lang w:val="en-US"/>
        </w:rPr>
        <w:t>foydalanishni majburiy boshqarishli diskresion prinsip ishlatiladi</w:t>
      </w:r>
    </w:p>
    <w:p w:rsidR="005C0748" w:rsidRDefault="005C0748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C074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5C0748">
        <w:rPr>
          <w:rFonts w:ascii="Times New Roman" w:hAnsi="Times New Roman" w:cs="Times New Roman"/>
          <w:sz w:val="28"/>
          <w:szCs w:val="28"/>
          <w:lang w:val="en-US"/>
        </w:rPr>
        <w:t>subyektlar</w:t>
      </w:r>
      <w:proofErr w:type="gramEnd"/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 dopuskini faqat ma’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mur belgilaydi va o‘zgartiradi, </w:t>
      </w:r>
      <w:r w:rsidRPr="005C0748">
        <w:rPr>
          <w:rFonts w:ascii="Times New Roman" w:hAnsi="Times New Roman" w:cs="Times New Roman"/>
          <w:sz w:val="28"/>
          <w:szCs w:val="28"/>
          <w:lang w:val="en-US"/>
        </w:rPr>
        <w:t xml:space="preserve">obyektlaming konfidensiallik sathini </w:t>
      </w:r>
      <w:r w:rsidR="004B0CF9">
        <w:rPr>
          <w:rFonts w:ascii="Times New Roman" w:hAnsi="Times New Roman" w:cs="Times New Roman"/>
          <w:sz w:val="28"/>
          <w:szCs w:val="28"/>
          <w:lang w:val="en-US"/>
        </w:rPr>
        <w:t xml:space="preserve">faqat obyekt egalari belgilaydi </w:t>
      </w:r>
      <w:r w:rsidRPr="004B0CF9">
        <w:rPr>
          <w:rFonts w:ascii="Times New Roman" w:hAnsi="Times New Roman" w:cs="Times New Roman"/>
          <w:sz w:val="28"/>
          <w:szCs w:val="28"/>
          <w:lang w:val="en-US"/>
        </w:rPr>
        <w:t>va o‘zgartiradi).</w:t>
      </w:r>
    </w:p>
    <w:p w:rsidR="00104167" w:rsidRDefault="00104167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4167" w:rsidRDefault="00104167" w:rsidP="00104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04167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Ma’lumotlar bazasini boshqarish tizimlarining turlari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Muloqot tillari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ochiq, yopiq va aralash MBBTlari farqlanadi.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Ochiq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tizimlarda ma’lumotlar bazasiga murojaat uchun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dasturlaming universal tillari ishlatiladi. Yopiq tizimlar ma’lumotlar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bazasi foydalanuvchilari bilan muloqotda xususiy tillardan foydalanadi.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Arxitekturadagi sathlar soni bo'yicha bir sathli, ikki sathli, uch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sathli tizimlar farqlanadi. Umuman, sathlaming katta sonini ajratish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mumkin. MBBTning arxitekturaviy sathi deganda mexanizmlari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ma’lumotlar abstraktsiyasining qandaydir sathini madadlashga xizmat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qiluvchi funksional komponent tushuniladi. </w:t>
      </w:r>
    </w:p>
    <w:p w:rsidR="00104167" w:rsidRDefault="00104167" w:rsidP="00B014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Bajariladigan funksiyalari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axborot va operatsion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MBBTlari farqlanadi. Axborot MBBTlari axborotni saqlashga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undan foydalanishni tashkil etishga imkon beradi. Murakkabroq ishlashni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bajarish uchun maxsus dasturlar tuzish lozim. Operatsion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MBBTlari yetarlicha murakkab ishlashni bajaradi, masalan, bevosita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bazasida saqlanmagan agregirlangan ko‘rsatkichlami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avtomatik tarzda olishga imkon beradi, ishlash algoritmini o‘zgartirishi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104167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014A5" w:rsidRPr="00B014A5" w:rsidRDefault="00B014A5" w:rsidP="00B014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Universal </w:t>
      </w:r>
      <w:proofErr w:type="gramStart"/>
      <w:r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I</w:t>
      </w:r>
      <w:r w:rsidRPr="00B014A5">
        <w:rPr>
          <w:rFonts w:ascii="Times New Roman" w:hAnsi="Times New Roman" w:cs="Times New Roman"/>
          <w:b/>
          <w:sz w:val="36"/>
          <w:szCs w:val="28"/>
          <w:lang w:val="en-US"/>
        </w:rPr>
        <w:t>xtisoslashtirilgan MBBTlari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Qo‘llanishi mumkin boigan soha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universal va ixtisoslashtirilgan (muammoga yo‘naltirilgan) MBBTlari farqlanadi.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Turli MBBTdagi joiz ma’lumotlaming turlar nabori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har xil. Undan tashqari, qator MBBTlar ishlab chiqaruvchiga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ma’lumotlaming yangi turlarini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bu ma’lumotlar ustida bajariluvchi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amallami qo‘shishga imkon beradi. Bunday tizimlar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a’ lumotlar bazasining kengayuvchi tizimlari deb yuritiladi.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1320">
        <w:rPr>
          <w:rFonts w:ascii="Times New Roman" w:hAnsi="Times New Roman" w:cs="Times New Roman"/>
          <w:sz w:val="28"/>
          <w:szCs w:val="28"/>
          <w:lang w:val="en-US"/>
        </w:rPr>
        <w:t>Ma’lumotlar bazasining kengayuvchi tizimlari konsepsiyasining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keyingi rivoji - murakkab obyektlami bevosita modellashda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yetarlicha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quvv</w:t>
      </w:r>
      <w:r w:rsidRPr="008C132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atli ifodalash </w:t>
      </w:r>
      <w:r>
        <w:rPr>
          <w:rFonts w:ascii="Times New Roman" w:hAnsi="Times New Roman" w:cs="Times New Roman"/>
          <w:sz w:val="28"/>
          <w:szCs w:val="28"/>
          <w:lang w:val="en-US"/>
        </w:rPr>
        <w:t>imkoniyatlariga ega boigan mal`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bazasining obyektga yo‘naltirilgan tizimi hisoblanadi.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Quvv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ati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bitta odam foydalanuvchi va ko‘pchilik foydalanuvchi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(korporativ) MBBTlari farqlanadi. Bitta odam foydalanuvchi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MBBTlar texnik vositalarga qo‘yiladigan talablaming yuqori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emas</w:t>
      </w:r>
      <w:r>
        <w:rPr>
          <w:rFonts w:ascii="Times New Roman" w:hAnsi="Times New Roman" w:cs="Times New Roman"/>
          <w:sz w:val="28"/>
          <w:szCs w:val="28"/>
          <w:lang w:val="en-US"/>
        </w:rPr>
        <w:t>ligi, oxirgi foydalanuvchiga mo`l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jallanganligi, narxining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pastligi bilan xarakterlanadi.</w:t>
      </w:r>
    </w:p>
    <w:p w:rsidR="00104167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4167" w:rsidRPr="00B014A5" w:rsidRDefault="00B014A5" w:rsidP="00B014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014A5">
        <w:rPr>
          <w:rFonts w:ascii="Times New Roman" w:hAnsi="Times New Roman" w:cs="Times New Roman"/>
          <w:b/>
          <w:sz w:val="36"/>
          <w:szCs w:val="28"/>
          <w:lang w:val="en-US"/>
        </w:rPr>
        <w:t>Korporativ MBBTlar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Korporativ MBBTlar taqsimlangan muhitda ishlashni, yuqori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unumdorlikni, tizimni loyihalashdajamoa ishining madadini ta’minlaydi,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rivojlangan ma’murlash vositasiga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yaxlitlikni madadlashning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keng imkoniyatlariga ega. Ushbu tizimlar murakkab, qimmat,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ko‘pgina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hisoblash resurslarini talab etadi.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Ikkala sinf tizimlari jadallik bilan rivojlanmoqda, uning ustiga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rivojning ba’zi tendensiyalari ushbu sinflarning har biriga taalluqli.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Birinchi navbatda, ilovalami ishlab chiqishda yuqori sathli vositalardan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foydalanish unumdorlig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ing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funksional imkoniyatlaming o‘sishi,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lokal va </w:t>
      </w:r>
      <w:r>
        <w:rPr>
          <w:rFonts w:ascii="Times New Roman" w:hAnsi="Times New Roman" w:cs="Times New Roman"/>
          <w:sz w:val="28"/>
          <w:szCs w:val="28"/>
          <w:lang w:val="en-US"/>
        </w:rPr>
        <w:t>global tarmoqlarda ishlashi.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Keng tarqalgan korporativ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MBBTlariga Oracle, DB2, Sybase, MS SQL Server, Progress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boshqalar taalluqli.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Ishlab chiquvchilarga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oxir</w:t>
      </w:r>
      <w:r>
        <w:rPr>
          <w:rFonts w:ascii="Times New Roman" w:hAnsi="Times New Roman" w:cs="Times New Roman"/>
          <w:sz w:val="28"/>
          <w:szCs w:val="28"/>
          <w:lang w:val="en-US"/>
        </w:rPr>
        <w:t>gi foydalanuvchilarga mo'l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jallangan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MBBTlar farqlanadi.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lastRenderedPageBreak/>
        <w:t>Ishlab chiqaruvchilarga mo‘ljallangan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MBBTlar samarali murakkab tizimlami qurishga imkon beruvchi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sifatli kompilyatorlarga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sozlashning.rivojlangan vositalariga, loyihani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hujjatlash vositalariga va boshqa imkoniyatlarga ega bo‘lishlari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shart. Oxirgi foydalanuvchiga mo'ljallangan MBBTlarga qo‘yiladigan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talablar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quyidagilar: interfeysning qulayligi, til vositalari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sathining yuqoriligi, yo‘l-yo‘riqlaming intellektual modullarining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maviudligi, bexosdan qil</w:t>
      </w:r>
      <w:bookmarkStart w:id="0" w:name="_GoBack"/>
      <w:bookmarkEnd w:id="0"/>
      <w:r w:rsidRPr="008C1320">
        <w:rPr>
          <w:rFonts w:ascii="Times New Roman" w:hAnsi="Times New Roman" w:cs="Times New Roman"/>
          <w:sz w:val="28"/>
          <w:szCs w:val="28"/>
          <w:lang w:val="en-US"/>
        </w:rPr>
        <w:t>ingan xat</w:t>
      </w:r>
      <w:r>
        <w:rPr>
          <w:rFonts w:ascii="Times New Roman" w:hAnsi="Times New Roman" w:cs="Times New Roman"/>
          <w:sz w:val="28"/>
          <w:szCs w:val="28"/>
          <w:lang w:val="en-US"/>
        </w:rPr>
        <w:t>olardan himoyaning yuqoriligi.</w:t>
      </w:r>
    </w:p>
    <w:p w:rsidR="00104167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7D41B3" w:rsidRPr="007D41B3" w:rsidRDefault="007D41B3" w:rsidP="007D41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D41B3">
        <w:rPr>
          <w:rFonts w:ascii="Times New Roman" w:hAnsi="Times New Roman" w:cs="Times New Roman"/>
          <w:b/>
          <w:sz w:val="36"/>
          <w:szCs w:val="28"/>
          <w:lang w:val="en-US"/>
        </w:rPr>
        <w:t xml:space="preserve">MBBTlami avlodlar </w:t>
      </w:r>
      <w:proofErr w:type="gramStart"/>
      <w:r w:rsidRPr="007D41B3">
        <w:rPr>
          <w:rFonts w:ascii="Times New Roman" w:hAnsi="Times New Roman" w:cs="Times New Roman"/>
          <w:b/>
          <w:sz w:val="36"/>
          <w:szCs w:val="28"/>
          <w:lang w:val="en-US"/>
        </w:rPr>
        <w:t>bo‘yicha</w:t>
      </w:r>
      <w:proofErr w:type="gramEnd"/>
      <w:r w:rsidRPr="007D41B3">
        <w:rPr>
          <w:rFonts w:ascii="Times New Roman" w:hAnsi="Times New Roman" w:cs="Times New Roman"/>
          <w:b/>
          <w:sz w:val="36"/>
          <w:szCs w:val="28"/>
          <w:lang w:val="en-US"/>
        </w:rPr>
        <w:t xml:space="preserve"> ajratish</w:t>
      </w:r>
    </w:p>
    <w:p w:rsidR="00104167" w:rsidRPr="008C1320" w:rsidRDefault="00104167" w:rsidP="00104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MBBTlami avlodlar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ajratish mavjud. Birinchi avlod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MBBTlari (XX asming 60-70-yillari) ierarxik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tarmoqli modellarga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asoslangan, ikkinchi avlod MBBTlariga relyatsion tizimlar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taalluqli. Uchinchi avlod MBBTlari ma’lumotlaming murakkab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strukturalarini </w:t>
      </w:r>
      <w:proofErr w:type="gramStart"/>
      <w:r w:rsidRPr="008C13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C1320">
        <w:rPr>
          <w:rFonts w:ascii="Times New Roman" w:hAnsi="Times New Roman" w:cs="Times New Roman"/>
          <w:sz w:val="28"/>
          <w:szCs w:val="28"/>
          <w:lang w:val="en-US"/>
        </w:rPr>
        <w:t xml:space="preserve"> ma’lumotlar yaxlitligini ta’minlovchi rivojlangan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320">
        <w:rPr>
          <w:rFonts w:ascii="Times New Roman" w:hAnsi="Times New Roman" w:cs="Times New Roman"/>
          <w:sz w:val="28"/>
          <w:szCs w:val="28"/>
          <w:lang w:val="en-US"/>
        </w:rPr>
        <w:t>vositalami madadlashi, ochiq tizimlarga qo‘yiladigan talablami</w:t>
      </w:r>
    </w:p>
    <w:p w:rsidR="00104167" w:rsidRPr="008C1320" w:rsidRDefault="00104167" w:rsidP="001041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1320">
        <w:rPr>
          <w:rFonts w:ascii="Times New Roman" w:hAnsi="Times New Roman" w:cs="Times New Roman"/>
          <w:sz w:val="28"/>
          <w:szCs w:val="28"/>
        </w:rPr>
        <w:t>qondirishi lozim.</w:t>
      </w:r>
    </w:p>
    <w:p w:rsidR="00104167" w:rsidRPr="005C0748" w:rsidRDefault="00104167" w:rsidP="004B0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104167" w:rsidRPr="005C0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D0A97"/>
    <w:multiLevelType w:val="hybridMultilevel"/>
    <w:tmpl w:val="0DE8D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FE2"/>
    <w:rsid w:val="000E36A5"/>
    <w:rsid w:val="00104167"/>
    <w:rsid w:val="003F085B"/>
    <w:rsid w:val="004B0CF9"/>
    <w:rsid w:val="0051760C"/>
    <w:rsid w:val="005C0748"/>
    <w:rsid w:val="007D41B3"/>
    <w:rsid w:val="00891371"/>
    <w:rsid w:val="00940BA3"/>
    <w:rsid w:val="00B014A5"/>
    <w:rsid w:val="00B10DAE"/>
    <w:rsid w:val="00CD4B70"/>
    <w:rsid w:val="00CF5CFD"/>
    <w:rsid w:val="00E63AAB"/>
    <w:rsid w:val="00F41FE2"/>
    <w:rsid w:val="00F8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60975-C77E-4C3F-AAD2-D5A156E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7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4223</Words>
  <Characters>24073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4</cp:revision>
  <dcterms:created xsi:type="dcterms:W3CDTF">2021-09-18T21:58:00Z</dcterms:created>
  <dcterms:modified xsi:type="dcterms:W3CDTF">2021-09-19T15:33:00Z</dcterms:modified>
</cp:coreProperties>
</file>